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F77E9" w14:textId="074D7A2E" w:rsidR="00AB4DF7" w:rsidRDefault="00AB4DF7">
      <w:pPr>
        <w:rPr>
          <w:u w:val="single"/>
        </w:rPr>
      </w:pPr>
      <w:r>
        <w:t xml:space="preserve">                          </w:t>
      </w:r>
      <w:r>
        <w:rPr>
          <w:u w:val="single"/>
        </w:rPr>
        <w:t>FUNDRAISING REPORT-</w:t>
      </w:r>
      <w:r w:rsidR="00177BE1">
        <w:rPr>
          <w:u w:val="single"/>
        </w:rPr>
        <w:t xml:space="preserve"> NOVEMBER</w:t>
      </w:r>
      <w:r>
        <w:rPr>
          <w:u w:val="single"/>
        </w:rPr>
        <w:t xml:space="preserve"> 2021</w:t>
      </w:r>
    </w:p>
    <w:p w14:paraId="668BC972" w14:textId="0C8DA458" w:rsidR="0076797F" w:rsidRDefault="00AB4DF7" w:rsidP="00B4456E">
      <w:r>
        <w:t>The Quarters Ball Club (QBC) continues to make a major contribution to our fundraising e</w:t>
      </w:r>
      <w:r w:rsidR="00177BE1">
        <w:t xml:space="preserve">fforts. The current prediction for November is that a record 836 balls will be sold! This means a cash prize of £668 and a rollover pot of £1193. In total, £1861 </w:t>
      </w:r>
      <w:r w:rsidR="00B4456E">
        <w:t xml:space="preserve">, </w:t>
      </w:r>
      <w:r w:rsidR="00177BE1">
        <w:t>if the blue ball is drawn</w:t>
      </w:r>
      <w:r w:rsidR="00B4456E">
        <w:t xml:space="preserve"> ,and a surplus of £806 for the Trust!</w:t>
      </w:r>
    </w:p>
    <w:p w14:paraId="30E66D41" w14:textId="30C0E0B6" w:rsidR="00B4456E" w:rsidRDefault="00B4456E" w:rsidP="00B4456E">
      <w:r>
        <w:t>Other activities in the pipeline:</w:t>
      </w:r>
    </w:p>
    <w:p w14:paraId="727962E2" w14:textId="32476A7C" w:rsidR="00B4456E" w:rsidRDefault="00B4456E" w:rsidP="00B4456E">
      <w:r>
        <w:t>-</w:t>
      </w:r>
      <w:r w:rsidR="00E70AF0">
        <w:t>an online memorabilia auction December 7</w:t>
      </w:r>
      <w:r w:rsidR="00E70AF0" w:rsidRPr="00E70AF0">
        <w:rPr>
          <w:vertAlign w:val="superscript"/>
        </w:rPr>
        <w:t>th</w:t>
      </w:r>
      <w:r w:rsidR="00E70AF0">
        <w:t>-11</w:t>
      </w:r>
      <w:r w:rsidR="00E70AF0" w:rsidRPr="00E70AF0">
        <w:rPr>
          <w:vertAlign w:val="superscript"/>
        </w:rPr>
        <w:t>th</w:t>
      </w:r>
    </w:p>
    <w:p w14:paraId="78CCF59A" w14:textId="2AB87B8F" w:rsidR="00E70AF0" w:rsidRDefault="00E70AF0" w:rsidP="00B4456E">
      <w:r>
        <w:t>-an online WWFC themed quiz, probably in January</w:t>
      </w:r>
    </w:p>
    <w:p w14:paraId="0268E99B" w14:textId="19BA7FBD" w:rsidR="00E70AF0" w:rsidRDefault="00E70AF0" w:rsidP="00B4456E">
      <w:r>
        <w:t>-a sports dinner event end Q1 2022</w:t>
      </w:r>
    </w:p>
    <w:p w14:paraId="7609CC9F" w14:textId="77777777" w:rsidR="00B4456E" w:rsidRDefault="00B4456E" w:rsidP="00B4456E"/>
    <w:p w14:paraId="6C746E82" w14:textId="166FF06F" w:rsidR="0076797F" w:rsidRDefault="0076797F" w:rsidP="0076797F"/>
    <w:p w14:paraId="5F678D5E" w14:textId="22A72E16" w:rsidR="00324873" w:rsidRDefault="00324873" w:rsidP="0076797F"/>
    <w:p w14:paraId="0264070A" w14:textId="36F191EE" w:rsidR="00324873" w:rsidRDefault="00324873" w:rsidP="0076797F">
      <w:r>
        <w:t>John Jewel</w:t>
      </w:r>
      <w:r w:rsidR="00E70AF0">
        <w:t>l</w:t>
      </w:r>
    </w:p>
    <w:p w14:paraId="6C781892" w14:textId="0C98CFDF" w:rsidR="00E70AF0" w:rsidRDefault="00210714" w:rsidP="0076797F">
      <w:r>
        <w:t>22/11/2021</w:t>
      </w:r>
    </w:p>
    <w:p w14:paraId="230B96F2" w14:textId="0EAA7744" w:rsidR="0076797F" w:rsidRDefault="0076797F" w:rsidP="0076797F">
      <w:pPr>
        <w:pStyle w:val="ListParagraph"/>
      </w:pPr>
    </w:p>
    <w:p w14:paraId="3CAE2BC4" w14:textId="0F177BA0" w:rsidR="0076797F" w:rsidRPr="00AB4DF7" w:rsidRDefault="0076797F" w:rsidP="0076797F"/>
    <w:sectPr w:rsidR="0076797F" w:rsidRPr="00AB4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DF6E04"/>
    <w:multiLevelType w:val="hybridMultilevel"/>
    <w:tmpl w:val="0C9C290C"/>
    <w:lvl w:ilvl="0" w:tplc="698A6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F7"/>
    <w:rsid w:val="00177BE1"/>
    <w:rsid w:val="00210714"/>
    <w:rsid w:val="00324873"/>
    <w:rsid w:val="0076797F"/>
    <w:rsid w:val="007D4A20"/>
    <w:rsid w:val="00AB4DF7"/>
    <w:rsid w:val="00B4456E"/>
    <w:rsid w:val="00E7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6FB20"/>
  <w15:chartTrackingRefBased/>
  <w15:docId w15:val="{BE3FB9E5-F6F3-426C-AA20-0D174086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 jewell</dc:creator>
  <cp:keywords/>
  <dc:description/>
  <cp:lastModifiedBy>beverley jewell</cp:lastModifiedBy>
  <cp:revision>4</cp:revision>
  <dcterms:created xsi:type="dcterms:W3CDTF">2021-10-23T08:29:00Z</dcterms:created>
  <dcterms:modified xsi:type="dcterms:W3CDTF">2021-11-22T16:33:00Z</dcterms:modified>
</cp:coreProperties>
</file>